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关于开展向福州市见义勇为勇士捐款献爱心活动的通知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各院（部）、处室、中心、馆：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现将《向福州市见义勇为勇士捐款献爱心的倡议书》（以下简称&lt;倡议书&gt;）转发给你们，</w:t>
      </w:r>
      <w:r>
        <w:rPr>
          <w:rFonts w:hint="eastAsia" w:ascii="仿宋" w:hAnsi="仿宋" w:eastAsia="仿宋"/>
          <w:b/>
          <w:sz w:val="30"/>
          <w:szCs w:val="30"/>
        </w:rPr>
        <w:t>请各部门、二级学院</w:t>
      </w:r>
      <w:r>
        <w:rPr>
          <w:rFonts w:hint="eastAsia" w:ascii="仿宋" w:hAnsi="仿宋" w:eastAsia="仿宋"/>
          <w:sz w:val="30"/>
          <w:szCs w:val="30"/>
        </w:rPr>
        <w:t>根据《倡议书》的精神，于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ascii="仿宋" w:hAnsi="仿宋" w:eastAsia="仿宋"/>
          <w:sz w:val="30"/>
          <w:szCs w:val="30"/>
        </w:rPr>
        <w:t>25</w:t>
      </w:r>
      <w:r>
        <w:rPr>
          <w:rFonts w:hint="eastAsia" w:ascii="仿宋" w:hAnsi="仿宋" w:eastAsia="仿宋"/>
          <w:sz w:val="30"/>
          <w:szCs w:val="30"/>
        </w:rPr>
        <w:t>日前，积极广泛宣传倡议，认真组织本单位本部门师生员工，踊跃参与捐款献爱心活动，为创造平安和谐福州做出自己一份贡献。现就捐款事宜要求如下：</w:t>
      </w:r>
      <w:bookmarkStart w:id="0" w:name="_GoBack"/>
      <w:bookmarkEnd w:id="0"/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1、各单位各部门捐款请直接汇入福州市见义勇为基金会帐户，帐户具体信息请见《倡议书》（附后）。</w:t>
      </w:r>
    </w:p>
    <w:p>
      <w:pPr>
        <w:ind w:firstLine="600" w:firstLineChars="200"/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0"/>
          <w:szCs w:val="30"/>
        </w:rPr>
        <w:t>2、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ascii="仿宋" w:hAnsi="仿宋" w:eastAsia="仿宋"/>
          <w:sz w:val="30"/>
          <w:szCs w:val="30"/>
        </w:rPr>
        <w:t>30</w:t>
      </w:r>
      <w:r>
        <w:rPr>
          <w:rFonts w:hint="eastAsia" w:ascii="仿宋" w:hAnsi="仿宋" w:eastAsia="仿宋"/>
          <w:sz w:val="30"/>
          <w:szCs w:val="30"/>
        </w:rPr>
        <w:t>日前请将捐款单据（回执单）复印件、捐款人及数额清单（加盖单位部门印章），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呈送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保卫处汇总存档备查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并将作为2021年度综治平安建设考评佐证材料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特此通知</w:t>
      </w:r>
    </w:p>
    <w:p>
      <w:pPr>
        <w:ind w:firstLine="450" w:firstLineChars="150"/>
        <w:rPr>
          <w:rFonts w:ascii="仿宋" w:hAnsi="仿宋" w:eastAsia="仿宋"/>
          <w:sz w:val="30"/>
          <w:szCs w:val="30"/>
        </w:rPr>
      </w:pPr>
    </w:p>
    <w:p>
      <w:pPr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附：《向福州市见义勇为勇士捐款献爱心的倡议书》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ind w:firstLine="5100" w:firstLineChars="17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保 卫 处</w:t>
      </w:r>
    </w:p>
    <w:p>
      <w:pPr>
        <w:ind w:firstLine="4650" w:firstLineChars="155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ascii="仿宋" w:hAnsi="仿宋" w:eastAsia="仿宋"/>
          <w:sz w:val="30"/>
          <w:szCs w:val="30"/>
        </w:rPr>
        <w:t>月2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ascii="仿宋" w:hAnsi="仿宋" w:eastAsia="仿宋"/>
          <w:sz w:val="30"/>
          <w:szCs w:val="30"/>
        </w:rPr>
        <w:t>日</w:t>
      </w:r>
    </w:p>
    <w:p>
      <w:pPr>
        <w:ind w:firstLine="4650" w:firstLineChars="1550"/>
        <w:jc w:val="both"/>
        <w:rPr>
          <w:rFonts w:ascii="仿宋" w:hAnsi="仿宋" w:eastAsia="仿宋"/>
          <w:sz w:val="30"/>
          <w:szCs w:val="30"/>
        </w:rPr>
      </w:pPr>
    </w:p>
    <w:p>
      <w:pPr>
        <w:ind w:firstLine="4650" w:firstLineChars="1550"/>
        <w:jc w:val="both"/>
        <w:rPr>
          <w:rFonts w:ascii="仿宋" w:hAnsi="仿宋" w:eastAsia="仿宋"/>
          <w:sz w:val="30"/>
          <w:szCs w:val="30"/>
        </w:rPr>
      </w:pPr>
    </w:p>
    <w:p>
      <w:pPr>
        <w:ind w:firstLine="4650" w:firstLineChars="1550"/>
        <w:jc w:val="both"/>
        <w:rPr>
          <w:rFonts w:ascii="仿宋" w:hAnsi="仿宋" w:eastAsia="仿宋"/>
          <w:sz w:val="30"/>
          <w:szCs w:val="30"/>
        </w:rPr>
      </w:pPr>
    </w:p>
    <w:p>
      <w:pPr>
        <w:jc w:val="both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drawing>
          <wp:inline distT="0" distB="0" distL="114300" distR="114300">
            <wp:extent cx="8541385" cy="5231765"/>
            <wp:effectExtent l="0" t="0" r="6985" b="12065"/>
            <wp:docPr id="2" name="图片 2" descr="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541385" cy="523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drawing>
          <wp:inline distT="0" distB="0" distL="114300" distR="114300">
            <wp:extent cx="8558530" cy="5270500"/>
            <wp:effectExtent l="0" t="0" r="6350" b="1397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55853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drawing>
          <wp:inline distT="0" distB="0" distL="114300" distR="114300">
            <wp:extent cx="8735060" cy="5270500"/>
            <wp:effectExtent l="0" t="0" r="6350" b="889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73506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60B"/>
    <w:rsid w:val="0000475D"/>
    <w:rsid w:val="000147F6"/>
    <w:rsid w:val="000D626B"/>
    <w:rsid w:val="00106159"/>
    <w:rsid w:val="001447E3"/>
    <w:rsid w:val="0014560B"/>
    <w:rsid w:val="001F6BED"/>
    <w:rsid w:val="0026089E"/>
    <w:rsid w:val="00383179"/>
    <w:rsid w:val="003A5D2E"/>
    <w:rsid w:val="004C79D5"/>
    <w:rsid w:val="006B48A4"/>
    <w:rsid w:val="0088138F"/>
    <w:rsid w:val="008D4EE1"/>
    <w:rsid w:val="00905031"/>
    <w:rsid w:val="00930911"/>
    <w:rsid w:val="00967AB0"/>
    <w:rsid w:val="009A771C"/>
    <w:rsid w:val="009F7B4E"/>
    <w:rsid w:val="00A73C32"/>
    <w:rsid w:val="00AF3F7F"/>
    <w:rsid w:val="00B42123"/>
    <w:rsid w:val="00BF1AB7"/>
    <w:rsid w:val="00DE66BB"/>
    <w:rsid w:val="00EA2C85"/>
    <w:rsid w:val="017C0BB8"/>
    <w:rsid w:val="03506D5E"/>
    <w:rsid w:val="158F38FB"/>
    <w:rsid w:val="18BE271D"/>
    <w:rsid w:val="1B77718F"/>
    <w:rsid w:val="1EE36C97"/>
    <w:rsid w:val="278F1479"/>
    <w:rsid w:val="422418CE"/>
    <w:rsid w:val="4B685BAB"/>
    <w:rsid w:val="518B4D88"/>
    <w:rsid w:val="540364BA"/>
    <w:rsid w:val="594747B5"/>
    <w:rsid w:val="67307841"/>
    <w:rsid w:val="68FB5C25"/>
    <w:rsid w:val="6DFA0381"/>
    <w:rsid w:val="76C72870"/>
    <w:rsid w:val="7927052F"/>
    <w:rsid w:val="7F8B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50</Words>
  <Characters>288</Characters>
  <Lines>2</Lines>
  <Paragraphs>1</Paragraphs>
  <TotalTime>25</TotalTime>
  <ScaleCrop>false</ScaleCrop>
  <LinksUpToDate>false</LinksUpToDate>
  <CharactersWithSpaces>337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2020-04-29T03:46:00Z</dcterms:created>
  <dc:creator>宋世军</dc:creator>
  <cp:lastModifiedBy>Administrator</cp:lastModifiedBy>
  <cp:lastPrinted>2021-03-22T02:00:00Z</cp:lastPrinted>
  <dcterms:modified xsi:type="dcterms:W3CDTF">2021-03-22T02:28:04Z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8A1E0141B7AE4A9D95C54AF06FE2FEBE</vt:lpwstr>
  </property>
</Properties>
</file>